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[I128-2234] Новый Action RQST/GetRqstProlongationForm: Возвращает HTML-форму для модального окна продления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d7f956905e55afa8200b4c54858ee326de2388"/>
    <w:p>
      <w:pPr>
        <w:pStyle w:val="Heading1"/>
      </w:pPr>
      <w:r>
        <w:t xml:space="preserve">[I128-2234] Новый Action RQST/GetRqstProlongationForm: Возвращает HTML-форму для модального окна продления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RQST - Подсистема заказа изданий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02:02</w:t>
      </w:r>
    </w:p>
    <w:p>
      <w:pPr>
        <w:pStyle w:val="BodyText"/>
      </w:pPr>
      <w:r>
        <w:t xml:space="preserve">Дополнена Help</w:t>
      </w:r>
      <w:r>
        <w:rPr>
          <w:strike/>
        </w:rPr>
        <w:t xml:space="preserve">документация по action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RQST/GetRqstProlongationForm</w:t>
      </w:r>
      <w:r>
        <w:rPr>
          <w:strike/>
        </w:rPr>
        <w:t xml:space="preserve">, который формирует HTML</w:t>
      </w:r>
      <w:r>
        <w:t xml:space="preserve">форму для модального окна заявки на продление срока пользования экземпляром.</w:t>
      </w:r>
    </w:p>
    <w:p>
      <w:pPr>
        <w:pStyle w:val="BodyText"/>
      </w:pPr>
      <w:r>
        <w:t xml:space="preserve">Новые разделы: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RQST/Actions</w:t>
      </w:r>
      <w:r>
        <w:t xml:space="preserve"> </w:t>
      </w:r>
      <w:r>
        <w:t xml:space="preserve">- раздел действий модуля RQST.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RQST/Actions/GetRqstProlongationForm</w:t>
      </w:r>
      <w:r>
        <w:t xml:space="preserve"> </w:t>
      </w:r>
      <w:r>
        <w:t xml:space="preserve">- описание назначения action, входных параметров</w:t>
      </w:r>
      <w:r>
        <w:t xml:space="preserve"> </w:t>
      </w:r>
      <w:r>
        <w:rPr>
          <w:rStyle w:val="VerbatimChar"/>
        </w:rPr>
        <w:t xml:space="preserve">rdrDb</w:t>
      </w:r>
      <w:r>
        <w:t xml:space="preserve">,</w:t>
      </w:r>
      <w:r>
        <w:t xml:space="preserve"> </w:t>
      </w:r>
      <w:r>
        <w:rPr>
          <w:rStyle w:val="VerbatimChar"/>
        </w:rPr>
        <w:t xml:space="preserve">rdrMfn</w:t>
      </w:r>
      <w:r>
        <w:t xml:space="preserve">,</w:t>
      </w:r>
      <w:r>
        <w:t xml:space="preserve"> </w:t>
      </w:r>
      <w:r>
        <w:rPr>
          <w:rStyle w:val="VerbatimChar"/>
        </w:rPr>
        <w:t xml:space="preserve">occ</w:t>
      </w:r>
      <w:r>
        <w:t xml:space="preserve">, проверок, содержимого HTML</w:t>
      </w:r>
      <w:r>
        <w:rPr>
          <w:strike/>
        </w:rPr>
        <w:t xml:space="preserve">формы, настройки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prolongatedefaultdays</w:t>
      </w:r>
      <w:r>
        <w:rPr>
          <w:strike/>
        </w:rPr>
        <w:t xml:space="preserve">, JSON</w:t>
      </w:r>
      <w:r>
        <w:t xml:space="preserve">ответа и типовых ошибок.</w:t>
      </w:r>
    </w:p>
    <w:p>
      <w:pPr>
        <w:pStyle w:val="BodyText"/>
      </w:pPr>
      <w:r>
        <w:t xml:space="preserve">Измененные разделы: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RQST/Root</w:t>
      </w:r>
      <w:r>
        <w:t xml:space="preserve"> </w:t>
      </w:r>
      <w:r>
        <w:t xml:space="preserve">- добавлена ссылка на раздел действий модуля.</w:t>
      </w:r>
    </w:p>
    <w:p>
      <w:pPr>
        <w:pStyle w:val="BodyText"/>
      </w:pPr>
      <w:r>
        <w:t xml:space="preserve">В документации зафиксирован фактический контракт текущего action: поле ответа называется</w:t>
      </w:r>
      <w:r>
        <w:t xml:space="preserve"> </w:t>
      </w:r>
      <w:r>
        <w:rPr>
          <w:rStyle w:val="VerbatimChar"/>
        </w:rPr>
        <w:t xml:space="preserve">massage</w:t>
      </w:r>
      <w:r>
        <w:t xml:space="preserve"> </w:t>
      </w:r>
      <w:r>
        <w:t xml:space="preserve">и используется клиентским JavaScript при открытии модального окна. В раздел добавлен скриншот формы заявки на продление, построенный по реальному ответу action.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225"/>
    <w:p>
      <w:pPr>
        <w:pStyle w:val="Heading3"/>
      </w:pPr>
      <w:r>
        <w:t xml:space="preserve">1.1. 🔗 Соответствует задача: I128-2225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[I128-2225]</w:t>
        </w:r>
      </w:hyperlink>
      <w:r>
        <w:t xml:space="preserve"> </w:t>
      </w:r>
      <w:r>
        <w:t xml:space="preserve">Новый Action RQST/GetRqstProlongationForm: Возвращает HTML-форму для модального окна продления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22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22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[I128-2234] Новый Action RQST/GetRqstProlongationForm: Возвращает HTML-форму для модального окна продления</dc:title>
  <dc:creator/>
  <cp:keywords/>
  <dcterms:created xsi:type="dcterms:W3CDTF">2026-10-06T13:05:53Z</dcterms:created>
  <dcterms:modified xsi:type="dcterms:W3CDTF">2026-10-06T13:05:53Z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